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596" w:rsidRPr="00C20F21" w:rsidRDefault="00333596" w:rsidP="00333596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0F21">
        <w:rPr>
          <w:rFonts w:ascii="Times New Roman" w:eastAsia="Times New Roman" w:hAnsi="Times New Roman" w:cs="Times New Roman"/>
          <w:sz w:val="28"/>
          <w:szCs w:val="28"/>
        </w:rPr>
        <w:t>Т.Б. Филичевой, Г.В. Чиркиной «Программа логопедической работы по преодолению фонетико-фонематического недоразвития у детей»;</w:t>
      </w:r>
    </w:p>
    <w:p w:rsidR="00333596" w:rsidRPr="00C20F21" w:rsidRDefault="00333596" w:rsidP="00333596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0F21">
        <w:rPr>
          <w:rFonts w:ascii="Times New Roman" w:eastAsia="Times New Roman" w:hAnsi="Times New Roman" w:cs="Times New Roman"/>
          <w:sz w:val="28"/>
          <w:szCs w:val="28"/>
        </w:rPr>
        <w:t>Т.Б.Филичевой, Г.В.Чиркиной, Т.В.Тумановой «Программа логопедической работы по преодолению общего недоразвития речи у детей»;</w:t>
      </w:r>
    </w:p>
    <w:p w:rsidR="00333596" w:rsidRPr="00C20F21" w:rsidRDefault="00333596" w:rsidP="00333596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Нищевой</w:t>
      </w:r>
      <w:proofErr w:type="spellEnd"/>
      <w:r w:rsidRPr="00C20F21">
        <w:rPr>
          <w:rFonts w:ascii="Times New Roman" w:eastAsia="Times New Roman" w:hAnsi="Times New Roman" w:cs="Times New Roman"/>
          <w:sz w:val="28"/>
          <w:szCs w:val="28"/>
        </w:rPr>
        <w:t xml:space="preserve"> «Программа коррекционно-развивающей работы в логопедической группе детского сада для детей с общим недоразвитием речи (с 4 до 7 лет)»;</w:t>
      </w:r>
    </w:p>
    <w:p w:rsidR="00333596" w:rsidRPr="00C20F21" w:rsidRDefault="00333596" w:rsidP="00333596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0F21">
        <w:rPr>
          <w:rFonts w:ascii="Times New Roman" w:eastAsia="Times New Roman" w:hAnsi="Times New Roman" w:cs="Times New Roman"/>
          <w:sz w:val="28"/>
          <w:szCs w:val="28"/>
        </w:rPr>
        <w:t xml:space="preserve">методическими рекомендациями М.Ф. Фомичевой, Г.А. Волковой, Е.Ф. </w:t>
      </w:r>
      <w:proofErr w:type="spellStart"/>
      <w:r w:rsidRPr="00C20F21">
        <w:rPr>
          <w:rFonts w:ascii="Times New Roman" w:eastAsia="Times New Roman" w:hAnsi="Times New Roman" w:cs="Times New Roman"/>
          <w:sz w:val="28"/>
          <w:szCs w:val="28"/>
        </w:rPr>
        <w:t>Рау</w:t>
      </w:r>
      <w:proofErr w:type="spellEnd"/>
      <w:r w:rsidRPr="00C20F21">
        <w:rPr>
          <w:rFonts w:ascii="Times New Roman" w:eastAsia="Times New Roman" w:hAnsi="Times New Roman" w:cs="Times New Roman"/>
          <w:sz w:val="28"/>
          <w:szCs w:val="28"/>
        </w:rPr>
        <w:t xml:space="preserve">, В.И. Рождественской, М.Е. </w:t>
      </w:r>
      <w:proofErr w:type="spellStart"/>
      <w:r w:rsidRPr="00C20F21">
        <w:rPr>
          <w:rFonts w:ascii="Times New Roman" w:eastAsia="Times New Roman" w:hAnsi="Times New Roman" w:cs="Times New Roman"/>
          <w:sz w:val="28"/>
          <w:szCs w:val="28"/>
        </w:rPr>
        <w:t>Хватцева</w:t>
      </w:r>
      <w:proofErr w:type="spellEnd"/>
      <w:r w:rsidRPr="00C20F21">
        <w:rPr>
          <w:rFonts w:ascii="Times New Roman" w:eastAsia="Times New Roman" w:hAnsi="Times New Roman" w:cs="Times New Roman"/>
          <w:sz w:val="28"/>
          <w:szCs w:val="28"/>
        </w:rPr>
        <w:t xml:space="preserve">, О.В. Правдиной, В.В. </w:t>
      </w:r>
      <w:proofErr w:type="spellStart"/>
      <w:r w:rsidRPr="00C20F21">
        <w:rPr>
          <w:rFonts w:ascii="Times New Roman" w:eastAsia="Times New Roman" w:hAnsi="Times New Roman" w:cs="Times New Roman"/>
          <w:sz w:val="28"/>
          <w:szCs w:val="28"/>
        </w:rPr>
        <w:t>Коноваленко</w:t>
      </w:r>
      <w:proofErr w:type="spellEnd"/>
      <w:r w:rsidRPr="00C20F21">
        <w:rPr>
          <w:rFonts w:ascii="Times New Roman" w:eastAsia="Times New Roman" w:hAnsi="Times New Roman" w:cs="Times New Roman"/>
          <w:sz w:val="28"/>
          <w:szCs w:val="28"/>
        </w:rPr>
        <w:t xml:space="preserve">, С.В. </w:t>
      </w:r>
      <w:proofErr w:type="spellStart"/>
      <w:r w:rsidRPr="00C20F21">
        <w:rPr>
          <w:rFonts w:ascii="Times New Roman" w:eastAsia="Times New Roman" w:hAnsi="Times New Roman" w:cs="Times New Roman"/>
          <w:sz w:val="28"/>
          <w:szCs w:val="28"/>
        </w:rPr>
        <w:t>Коноваленко</w:t>
      </w:r>
      <w:proofErr w:type="spellEnd"/>
      <w:r w:rsidRPr="00C20F21">
        <w:rPr>
          <w:rFonts w:ascii="Times New Roman" w:eastAsia="Times New Roman" w:hAnsi="Times New Roman" w:cs="Times New Roman"/>
          <w:sz w:val="28"/>
          <w:szCs w:val="28"/>
        </w:rPr>
        <w:t xml:space="preserve">, Н.В. </w:t>
      </w:r>
      <w:proofErr w:type="spellStart"/>
      <w:r w:rsidRPr="00C20F21">
        <w:rPr>
          <w:rFonts w:ascii="Times New Roman" w:eastAsia="Times New Roman" w:hAnsi="Times New Roman" w:cs="Times New Roman"/>
          <w:sz w:val="28"/>
          <w:szCs w:val="28"/>
        </w:rPr>
        <w:t>Новоторцевой</w:t>
      </w:r>
      <w:proofErr w:type="spellEnd"/>
      <w:r w:rsidRPr="00C20F21">
        <w:rPr>
          <w:rFonts w:ascii="Times New Roman" w:eastAsia="Times New Roman" w:hAnsi="Times New Roman" w:cs="Times New Roman"/>
          <w:sz w:val="28"/>
          <w:szCs w:val="28"/>
        </w:rPr>
        <w:t xml:space="preserve">, Т.А.Ткаченко, С.Н.Шаховской, С.В.Васильевой, Н.В.Соколовой, </w:t>
      </w:r>
      <w:proofErr w:type="spellStart"/>
      <w:r w:rsidRPr="00C20F21">
        <w:rPr>
          <w:rFonts w:ascii="Times New Roman" w:eastAsia="Times New Roman" w:hAnsi="Times New Roman" w:cs="Times New Roman"/>
          <w:sz w:val="28"/>
          <w:szCs w:val="28"/>
        </w:rPr>
        <w:t>Е.А.Пожиленко</w:t>
      </w:r>
      <w:proofErr w:type="spellEnd"/>
      <w:r w:rsidRPr="00C20F21">
        <w:rPr>
          <w:rFonts w:ascii="Times New Roman" w:eastAsia="Times New Roman" w:hAnsi="Times New Roman" w:cs="Times New Roman"/>
          <w:sz w:val="28"/>
          <w:szCs w:val="28"/>
        </w:rPr>
        <w:t>, В.К.Воробьевой.</w:t>
      </w:r>
    </w:p>
    <w:p w:rsidR="00386038" w:rsidRDefault="00386038"/>
    <w:sectPr w:rsidR="003860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775F57"/>
    <w:multiLevelType w:val="hybridMultilevel"/>
    <w:tmpl w:val="B0AC2326"/>
    <w:lvl w:ilvl="0" w:tplc="DA9629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>
    <w:useFELayout/>
  </w:compat>
  <w:rsids>
    <w:rsidRoot w:val="00333596"/>
    <w:rsid w:val="00333596"/>
    <w:rsid w:val="00386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570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Алина</cp:lastModifiedBy>
  <cp:revision>2</cp:revision>
  <dcterms:created xsi:type="dcterms:W3CDTF">2019-09-12T01:10:00Z</dcterms:created>
  <dcterms:modified xsi:type="dcterms:W3CDTF">2019-09-12T01:10:00Z</dcterms:modified>
</cp:coreProperties>
</file>